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2A1C" w14:textId="77777777" w:rsidR="0042428C" w:rsidRPr="00894B98" w:rsidRDefault="0042428C" w:rsidP="0042428C">
      <w:pPr>
        <w:pStyle w:val="Title"/>
        <w:rPr>
          <w:rFonts w:ascii="Verdana" w:hAnsi="Verdana"/>
        </w:rPr>
      </w:pPr>
      <w:r>
        <w:rPr>
          <w:rFonts w:ascii="Verdana" w:hAnsi="Verdana"/>
        </w:rPr>
        <w:t xml:space="preserve">Minutes of </w:t>
      </w:r>
      <w:r w:rsidRPr="00894B98">
        <w:rPr>
          <w:rFonts w:ascii="Verdana" w:hAnsi="Verdana"/>
        </w:rPr>
        <w:t>the</w:t>
      </w:r>
    </w:p>
    <w:p w14:paraId="61F73A87" w14:textId="77777777" w:rsidR="0042428C" w:rsidRPr="00894B98" w:rsidRDefault="0042428C" w:rsidP="0042428C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14:paraId="648D3C62" w14:textId="77777777" w:rsidR="0042428C" w:rsidRPr="00894B98" w:rsidRDefault="0042428C" w:rsidP="0042428C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14:paraId="195278A9" w14:textId="64B43468" w:rsidR="0042428C" w:rsidRDefault="0042428C" w:rsidP="0042428C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on</w:t>
      </w:r>
      <w:r>
        <w:rPr>
          <w:rFonts w:ascii="Verdana" w:hAnsi="Verdana"/>
          <w:sz w:val="24"/>
        </w:rPr>
        <w:t xml:space="preserve"> </w:t>
      </w:r>
      <w:r w:rsidR="005B74BD">
        <w:rPr>
          <w:rFonts w:ascii="Verdana" w:hAnsi="Verdana"/>
          <w:sz w:val="24"/>
        </w:rPr>
        <w:t>Monday</w:t>
      </w:r>
      <w:r>
        <w:rPr>
          <w:rFonts w:ascii="Verdana" w:hAnsi="Verdana"/>
          <w:sz w:val="24"/>
        </w:rPr>
        <w:t xml:space="preserve"> </w:t>
      </w:r>
      <w:r w:rsidR="005B74BD">
        <w:rPr>
          <w:rFonts w:ascii="Verdana" w:hAnsi="Verdana"/>
          <w:sz w:val="24"/>
        </w:rPr>
        <w:t>26</w:t>
      </w:r>
      <w:r w:rsidR="005B74BD" w:rsidRPr="005B74BD">
        <w:rPr>
          <w:rFonts w:ascii="Verdana" w:hAnsi="Verdana"/>
          <w:sz w:val="24"/>
          <w:vertAlign w:val="superscript"/>
        </w:rPr>
        <w:t>th</w:t>
      </w:r>
      <w:r w:rsidR="005B74BD">
        <w:rPr>
          <w:rFonts w:ascii="Verdana" w:hAnsi="Verdana"/>
          <w:sz w:val="24"/>
        </w:rPr>
        <w:t xml:space="preserve"> September </w:t>
      </w:r>
      <w:r>
        <w:rPr>
          <w:rFonts w:ascii="Verdana" w:hAnsi="Verdana"/>
          <w:sz w:val="24"/>
        </w:rPr>
        <w:t xml:space="preserve">2022 at </w:t>
      </w:r>
      <w:r w:rsidR="005B74BD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>:</w:t>
      </w:r>
      <w:r w:rsidR="005B74BD">
        <w:rPr>
          <w:rFonts w:ascii="Verdana" w:hAnsi="Verdana"/>
          <w:sz w:val="24"/>
        </w:rPr>
        <w:t>15</w:t>
      </w:r>
      <w:r>
        <w:rPr>
          <w:rFonts w:ascii="Verdana" w:hAnsi="Verdana"/>
          <w:sz w:val="24"/>
        </w:rPr>
        <w:t>pm</w:t>
      </w:r>
    </w:p>
    <w:p w14:paraId="0BEBA4F1" w14:textId="77777777" w:rsidR="0042428C" w:rsidRDefault="0042428C" w:rsidP="0042428C">
      <w:pPr>
        <w:rPr>
          <w:rFonts w:ascii="Verdana" w:hAnsi="Verdana"/>
          <w:sz w:val="24"/>
        </w:rPr>
      </w:pPr>
    </w:p>
    <w:p w14:paraId="6A237835" w14:textId="77777777" w:rsidR="0042428C" w:rsidRDefault="0042428C" w:rsidP="0042428C">
      <w:pPr>
        <w:ind w:left="-567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6DC76E1B" w14:textId="77777777" w:rsidR="0042428C" w:rsidRPr="004F2723" w:rsidRDefault="0042428C" w:rsidP="0042428C">
      <w:pPr>
        <w:ind w:left="-567"/>
        <w:jc w:val="center"/>
        <w:rPr>
          <w:rFonts w:ascii="Verdana" w:hAnsi="Verdana"/>
        </w:rPr>
      </w:pPr>
    </w:p>
    <w:p w14:paraId="16D7EE62" w14:textId="77777777" w:rsidR="0042428C" w:rsidRPr="004F2723" w:rsidRDefault="0042428C" w:rsidP="0042428C">
      <w:pPr>
        <w:rPr>
          <w:rFonts w:ascii="Verdana" w:hAnsi="Verdana"/>
        </w:rPr>
      </w:pPr>
    </w:p>
    <w:p w14:paraId="74E0E0B8" w14:textId="77777777" w:rsidR="0042428C" w:rsidRDefault="0042428C" w:rsidP="0042428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7219D8BE" w14:textId="77777777" w:rsidR="0042428C" w:rsidRDefault="0042428C" w:rsidP="0042428C">
      <w:pPr>
        <w:jc w:val="center"/>
        <w:rPr>
          <w:rFonts w:ascii="Verdana" w:hAnsi="Verdana"/>
          <w:sz w:val="22"/>
          <w:szCs w:val="22"/>
          <w:u w:val="single"/>
        </w:rPr>
      </w:pPr>
    </w:p>
    <w:p w14:paraId="649CF26C" w14:textId="420EE8DC" w:rsidR="0042428C" w:rsidRDefault="0042428C" w:rsidP="004242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Mayor </w:t>
      </w:r>
      <w:r w:rsidR="007871F0">
        <w:rPr>
          <w:rFonts w:ascii="Verdana" w:hAnsi="Verdana"/>
          <w:sz w:val="22"/>
          <w:szCs w:val="22"/>
        </w:rPr>
        <w:t xml:space="preserve">and Chair </w:t>
      </w:r>
      <w:r>
        <w:rPr>
          <w:rFonts w:ascii="Verdana" w:hAnsi="Verdana"/>
          <w:sz w:val="22"/>
          <w:szCs w:val="22"/>
        </w:rPr>
        <w:t xml:space="preserve">(Councillor </w:t>
      </w:r>
      <w:r w:rsidR="00765F01">
        <w:rPr>
          <w:rFonts w:ascii="Verdana" w:hAnsi="Verdana"/>
          <w:sz w:val="22"/>
          <w:szCs w:val="22"/>
        </w:rPr>
        <w:t xml:space="preserve">Miss </w:t>
      </w:r>
      <w:r>
        <w:rPr>
          <w:rFonts w:ascii="Verdana" w:hAnsi="Verdana"/>
          <w:sz w:val="22"/>
          <w:szCs w:val="22"/>
        </w:rPr>
        <w:t>K. F. Gray)</w:t>
      </w:r>
    </w:p>
    <w:p w14:paraId="399C469A" w14:textId="4A584482" w:rsidR="00765F01" w:rsidRPr="00CB79CD" w:rsidRDefault="00765F01" w:rsidP="004242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Deputy Mayor (Councillor Mrs C. Stevens)</w:t>
      </w:r>
    </w:p>
    <w:p w14:paraId="740D0DBF" w14:textId="77777777" w:rsidR="0042428C" w:rsidRDefault="0042428C" w:rsidP="0042428C">
      <w:pPr>
        <w:ind w:left="-426"/>
        <w:rPr>
          <w:rFonts w:ascii="Verdana" w:hAnsi="Verdana"/>
          <w:sz w:val="22"/>
          <w:szCs w:val="22"/>
        </w:rPr>
      </w:pPr>
    </w:p>
    <w:p w14:paraId="5E8E7036" w14:textId="4829EBB2" w:rsidR="00765F01" w:rsidRDefault="0042428C" w:rsidP="00765F01">
      <w:pPr>
        <w:ind w:left="-567" w:firstLine="567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>
        <w:rPr>
          <w:rFonts w:ascii="Verdana" w:hAnsi="Verdana"/>
          <w:sz w:val="22"/>
          <w:szCs w:val="22"/>
        </w:rPr>
        <w:tab/>
      </w:r>
      <w:r w:rsidR="007871F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D. Abbott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871F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E. A. Davies </w:t>
      </w:r>
      <w:proofErr w:type="spellStart"/>
      <w:r>
        <w:rPr>
          <w:rFonts w:ascii="Verdana" w:hAnsi="Verdana"/>
          <w:sz w:val="22"/>
          <w:szCs w:val="22"/>
        </w:rPr>
        <w:t>DipSM</w:t>
      </w:r>
      <w:proofErr w:type="spellEnd"/>
      <w:r>
        <w:rPr>
          <w:rFonts w:ascii="Verdana" w:hAnsi="Verdana"/>
          <w:sz w:val="22"/>
          <w:szCs w:val="22"/>
        </w:rPr>
        <w:t xml:space="preserve"> FJOIFF</w:t>
      </w:r>
      <w:r>
        <w:rPr>
          <w:rFonts w:ascii="Verdana" w:hAnsi="Verdana"/>
          <w:sz w:val="22"/>
          <w:szCs w:val="22"/>
        </w:rPr>
        <w:tab/>
      </w:r>
      <w:r w:rsidR="00765F01">
        <w:rPr>
          <w:rFonts w:ascii="Verdana" w:hAnsi="Verdana"/>
          <w:sz w:val="22"/>
          <w:szCs w:val="22"/>
        </w:rPr>
        <w:tab/>
      </w:r>
      <w:r w:rsidR="00765F01">
        <w:rPr>
          <w:rFonts w:ascii="Verdana" w:hAnsi="Verdana"/>
          <w:sz w:val="22"/>
          <w:szCs w:val="22"/>
        </w:rPr>
        <w:tab/>
      </w:r>
      <w:r w:rsidR="00765F01">
        <w:rPr>
          <w:rFonts w:ascii="Verdana" w:hAnsi="Verdana"/>
          <w:sz w:val="22"/>
          <w:szCs w:val="22"/>
        </w:rPr>
        <w:tab/>
        <w:t>Mrs Y. G. Southwell</w:t>
      </w:r>
    </w:p>
    <w:p w14:paraId="5FFF76CB" w14:textId="77777777" w:rsidR="00765F01" w:rsidRDefault="0042428C" w:rsidP="00765F0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6E39A950" w14:textId="77777777" w:rsidR="00765F01" w:rsidRDefault="00765F01" w:rsidP="00765F0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2428C">
        <w:rPr>
          <w:rFonts w:ascii="Verdana" w:hAnsi="Verdana"/>
          <w:sz w:val="22"/>
          <w:szCs w:val="22"/>
        </w:rPr>
        <w:t xml:space="preserve">Mrs B. J. Fitzgerald, Town Clerk </w:t>
      </w:r>
    </w:p>
    <w:p w14:paraId="29921AD4" w14:textId="35214918" w:rsidR="0042428C" w:rsidRDefault="00765F01" w:rsidP="00765F0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2428C">
        <w:rPr>
          <w:rFonts w:ascii="Verdana" w:hAnsi="Verdana"/>
          <w:sz w:val="22"/>
          <w:szCs w:val="22"/>
        </w:rPr>
        <w:t xml:space="preserve">Miss F. K. Galliford, Secretary </w:t>
      </w:r>
    </w:p>
    <w:p w14:paraId="651BF966" w14:textId="77777777" w:rsidR="0042428C" w:rsidRPr="007871F0" w:rsidRDefault="0042428C" w:rsidP="0042428C">
      <w:pPr>
        <w:ind w:left="-1134"/>
        <w:rPr>
          <w:rFonts w:ascii="Verdana" w:hAnsi="Verdana"/>
          <w:i/>
          <w:iCs/>
          <w:sz w:val="22"/>
          <w:szCs w:val="22"/>
        </w:rPr>
      </w:pPr>
    </w:p>
    <w:p w14:paraId="7D3BBBB5" w14:textId="655FA380" w:rsidR="0042428C" w:rsidRDefault="0042428C" w:rsidP="0042428C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D37E31">
        <w:rPr>
          <w:rFonts w:ascii="Verdana" w:hAnsi="Verdana"/>
          <w:sz w:val="22"/>
          <w:szCs w:val="22"/>
        </w:rPr>
        <w:t>85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APOLOGIES:</w:t>
      </w:r>
    </w:p>
    <w:p w14:paraId="779D000B" w14:textId="77777777" w:rsidR="0042428C" w:rsidRDefault="0042428C" w:rsidP="0042428C">
      <w:pPr>
        <w:ind w:left="-567"/>
        <w:rPr>
          <w:rFonts w:ascii="Verdana" w:hAnsi="Verdana"/>
          <w:sz w:val="22"/>
          <w:szCs w:val="22"/>
        </w:rPr>
      </w:pPr>
    </w:p>
    <w:p w14:paraId="27D6F68F" w14:textId="737CA7AA" w:rsidR="007871F0" w:rsidRDefault="007871F0" w:rsidP="0042428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765F01">
        <w:rPr>
          <w:rFonts w:ascii="Verdana" w:hAnsi="Verdana"/>
          <w:sz w:val="22"/>
          <w:szCs w:val="22"/>
        </w:rPr>
        <w:t>pologies for absence were received from Councillors Miss V. Brown, W. D. Elliott BA QTS and C. A. Sharp.</w:t>
      </w:r>
    </w:p>
    <w:p w14:paraId="1F8D75E8" w14:textId="77777777" w:rsidR="0042428C" w:rsidRDefault="0042428C" w:rsidP="0042428C">
      <w:pPr>
        <w:ind w:left="-567"/>
        <w:rPr>
          <w:rFonts w:ascii="Verdana" w:hAnsi="Verdana"/>
          <w:sz w:val="22"/>
          <w:szCs w:val="22"/>
        </w:rPr>
      </w:pPr>
    </w:p>
    <w:p w14:paraId="10F11755" w14:textId="1307D0CD" w:rsidR="0042428C" w:rsidRDefault="00D37E31" w:rsidP="0042428C">
      <w:pPr>
        <w:ind w:left="-1418" w:firstLine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86</w:t>
      </w:r>
      <w:r w:rsidR="0042428C" w:rsidRPr="00557111">
        <w:rPr>
          <w:rFonts w:ascii="Verdana" w:hAnsi="Verdana"/>
          <w:sz w:val="22"/>
          <w:szCs w:val="22"/>
        </w:rPr>
        <w:t>.</w:t>
      </w:r>
      <w:r w:rsidR="0042428C">
        <w:rPr>
          <w:rFonts w:ascii="Verdana" w:hAnsi="Verdana"/>
          <w:sz w:val="22"/>
          <w:szCs w:val="22"/>
        </w:rPr>
        <w:tab/>
      </w:r>
      <w:r w:rsidR="0042428C">
        <w:rPr>
          <w:rFonts w:ascii="Verdana" w:hAnsi="Verdana"/>
          <w:sz w:val="22"/>
          <w:szCs w:val="22"/>
          <w:u w:val="single"/>
        </w:rPr>
        <w:t>DECLARATIONS OF INTEREST:</w:t>
      </w:r>
    </w:p>
    <w:p w14:paraId="0C18C763" w14:textId="77777777" w:rsidR="0042428C" w:rsidRDefault="0042428C" w:rsidP="0042428C">
      <w:pPr>
        <w:ind w:left="-567"/>
        <w:rPr>
          <w:rFonts w:ascii="Verdana" w:hAnsi="Verdana"/>
          <w:sz w:val="22"/>
          <w:szCs w:val="22"/>
          <w:u w:val="single"/>
        </w:rPr>
      </w:pPr>
    </w:p>
    <w:p w14:paraId="2DA5DA96" w14:textId="57672BB4" w:rsidR="0042428C" w:rsidRDefault="00765F01" w:rsidP="0042428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were no declarations of interest received. </w:t>
      </w:r>
    </w:p>
    <w:p w14:paraId="4EBF7A1E" w14:textId="77777777" w:rsidR="0042428C" w:rsidRDefault="0042428C" w:rsidP="0042428C">
      <w:pPr>
        <w:ind w:left="-709"/>
        <w:rPr>
          <w:rFonts w:ascii="Verdana" w:hAnsi="Verdana"/>
          <w:sz w:val="22"/>
          <w:szCs w:val="22"/>
        </w:rPr>
      </w:pPr>
    </w:p>
    <w:p w14:paraId="22BCB1A2" w14:textId="52A23E67" w:rsidR="0042428C" w:rsidRDefault="00765F01" w:rsidP="00765F01">
      <w:pPr>
        <w:ind w:left="-1418" w:firstLine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 w:rsidR="00D37E31">
        <w:rPr>
          <w:rFonts w:ascii="Verdana" w:hAnsi="Verdana"/>
          <w:sz w:val="22"/>
          <w:szCs w:val="22"/>
        </w:rPr>
        <w:t>87</w:t>
      </w:r>
      <w:r w:rsidR="0042428C">
        <w:rPr>
          <w:rFonts w:ascii="Verdana" w:hAnsi="Verdana"/>
          <w:sz w:val="22"/>
          <w:szCs w:val="22"/>
        </w:rPr>
        <w:t xml:space="preserve">.   </w:t>
      </w:r>
      <w:r w:rsidR="0042428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 xml:space="preserve">MINUTES OF THE MEETING OF THE PUBLIC EVENTS SUB-COMMITTEE HELD ON </w:t>
      </w:r>
      <w:r w:rsidRPr="00765F0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65F01">
        <w:rPr>
          <w:rFonts w:ascii="Verdana" w:hAnsi="Verdana"/>
          <w:sz w:val="22"/>
          <w:szCs w:val="22"/>
        </w:rPr>
        <w:tab/>
      </w:r>
      <w:r w:rsidRPr="00765F01">
        <w:rPr>
          <w:rFonts w:ascii="Verdana" w:hAnsi="Verdana"/>
          <w:sz w:val="22"/>
          <w:szCs w:val="22"/>
        </w:rPr>
        <w:tab/>
      </w:r>
      <w:r w:rsidRPr="00765F01">
        <w:rPr>
          <w:rFonts w:ascii="Verdana" w:hAnsi="Verdana"/>
          <w:sz w:val="22"/>
          <w:szCs w:val="22"/>
        </w:rPr>
        <w:tab/>
      </w:r>
      <w:r w:rsidRPr="00765F01">
        <w:rPr>
          <w:rFonts w:ascii="Verdana" w:hAnsi="Verdana"/>
          <w:sz w:val="22"/>
          <w:szCs w:val="22"/>
        </w:rPr>
        <w:tab/>
      </w:r>
      <w:r w:rsidRPr="00765F01">
        <w:rPr>
          <w:rFonts w:ascii="Verdana" w:hAnsi="Verdana"/>
          <w:sz w:val="22"/>
          <w:szCs w:val="22"/>
        </w:rPr>
        <w:tab/>
      </w:r>
      <w:r w:rsidRPr="00765F0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</w:t>
      </w:r>
      <w:r w:rsidRPr="00765F01">
        <w:rPr>
          <w:rFonts w:ascii="Verdana" w:hAnsi="Verdana"/>
          <w:sz w:val="22"/>
          <w:szCs w:val="22"/>
          <w:u w:val="single"/>
        </w:rPr>
        <w:t>13</w:t>
      </w:r>
      <w:r w:rsidRPr="00765F01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Pr="00765F01">
        <w:rPr>
          <w:rFonts w:ascii="Verdana" w:hAnsi="Verdana"/>
          <w:sz w:val="22"/>
          <w:szCs w:val="22"/>
          <w:u w:val="single"/>
        </w:rPr>
        <w:t xml:space="preserve"> JULY 2022:</w:t>
      </w:r>
    </w:p>
    <w:p w14:paraId="3BF75A6F" w14:textId="77777777" w:rsidR="0042428C" w:rsidRDefault="0042428C" w:rsidP="0042428C">
      <w:pPr>
        <w:ind w:left="-567"/>
        <w:rPr>
          <w:rFonts w:ascii="Verdana" w:hAnsi="Verdana"/>
          <w:sz w:val="22"/>
          <w:szCs w:val="22"/>
          <w:u w:val="single"/>
        </w:rPr>
      </w:pPr>
    </w:p>
    <w:p w14:paraId="7F338836" w14:textId="2D33E68E" w:rsidR="0042428C" w:rsidRDefault="0042428C" w:rsidP="00765F01">
      <w:pPr>
        <w:ind w:left="2156"/>
        <w:rPr>
          <w:rFonts w:ascii="Verdana" w:hAnsi="Verdana"/>
          <w:sz w:val="22"/>
          <w:szCs w:val="22"/>
        </w:rPr>
      </w:pPr>
      <w:r w:rsidRPr="007871F0">
        <w:rPr>
          <w:rFonts w:ascii="Verdana" w:hAnsi="Verdana"/>
          <w:b/>
          <w:bCs/>
          <w:sz w:val="22"/>
          <w:szCs w:val="22"/>
          <w:u w:val="single"/>
        </w:rPr>
        <w:t>RESOLVED THAT:</w:t>
      </w:r>
      <w:r>
        <w:rPr>
          <w:rFonts w:ascii="Verdana" w:hAnsi="Verdana"/>
          <w:sz w:val="22"/>
          <w:szCs w:val="22"/>
        </w:rPr>
        <w:t xml:space="preserve"> </w:t>
      </w:r>
      <w:r w:rsidR="00765F01">
        <w:rPr>
          <w:rFonts w:ascii="Verdana" w:hAnsi="Verdana"/>
          <w:sz w:val="22"/>
          <w:szCs w:val="22"/>
        </w:rPr>
        <w:t xml:space="preserve">the Minutes of the Meeting of the </w:t>
      </w:r>
    </w:p>
    <w:p w14:paraId="3B20993F" w14:textId="77B57BF8" w:rsidR="00765F01" w:rsidRPr="00765F01" w:rsidRDefault="00765F01" w:rsidP="00765F01">
      <w:pPr>
        <w:ind w:left="21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Public Events Sub-Committee held on 13</w:t>
      </w:r>
      <w:r w:rsidRPr="00765F01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July 2022 be accepted and that they be signed by the Chair as a true record.</w:t>
      </w:r>
    </w:p>
    <w:p w14:paraId="73E166B2" w14:textId="77777777" w:rsidR="0042428C" w:rsidRDefault="0042428C" w:rsidP="0042428C">
      <w:pPr>
        <w:ind w:left="2156"/>
        <w:rPr>
          <w:rFonts w:ascii="Verdana" w:hAnsi="Verdana"/>
          <w:sz w:val="22"/>
          <w:szCs w:val="22"/>
        </w:rPr>
      </w:pPr>
    </w:p>
    <w:p w14:paraId="34FB23F2" w14:textId="15A06304" w:rsidR="0042428C" w:rsidRDefault="00D37E31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88</w:t>
      </w:r>
      <w:r w:rsidR="0042428C">
        <w:rPr>
          <w:rFonts w:ascii="Verdana" w:hAnsi="Verdana"/>
          <w:sz w:val="22"/>
          <w:szCs w:val="22"/>
        </w:rPr>
        <w:t>.</w:t>
      </w:r>
      <w:r w:rsidR="0042428C">
        <w:rPr>
          <w:rFonts w:ascii="Verdana" w:hAnsi="Verdana"/>
          <w:sz w:val="22"/>
          <w:szCs w:val="22"/>
        </w:rPr>
        <w:tab/>
      </w:r>
      <w:r w:rsidR="00765F01">
        <w:rPr>
          <w:rFonts w:ascii="Verdana" w:hAnsi="Verdana"/>
          <w:sz w:val="22"/>
          <w:szCs w:val="22"/>
          <w:u w:val="single"/>
        </w:rPr>
        <w:t>MATTERS ARISING</w:t>
      </w:r>
    </w:p>
    <w:p w14:paraId="37B4286C" w14:textId="77777777" w:rsidR="008C60F1" w:rsidRDefault="008C60F1" w:rsidP="0042428C">
      <w:pPr>
        <w:ind w:left="-709"/>
        <w:rPr>
          <w:rFonts w:ascii="Verdana" w:hAnsi="Verdana"/>
          <w:sz w:val="22"/>
          <w:szCs w:val="22"/>
          <w:u w:val="single"/>
        </w:rPr>
      </w:pPr>
    </w:p>
    <w:p w14:paraId="0C76F67E" w14:textId="5FCE4FA8" w:rsidR="0042428C" w:rsidRDefault="0042428C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a)</w:t>
      </w:r>
      <w:r>
        <w:rPr>
          <w:rFonts w:ascii="Verdana" w:hAnsi="Verdana"/>
          <w:sz w:val="22"/>
          <w:szCs w:val="22"/>
        </w:rPr>
        <w:tab/>
      </w:r>
      <w:r w:rsidR="00765F01">
        <w:rPr>
          <w:rFonts w:ascii="Verdana" w:hAnsi="Verdana"/>
          <w:sz w:val="22"/>
          <w:szCs w:val="22"/>
          <w:u w:val="single"/>
        </w:rPr>
        <w:t>Minute No. 54: b) Christmas Lights</w:t>
      </w:r>
    </w:p>
    <w:p w14:paraId="08D2C1AB" w14:textId="185C643D" w:rsidR="00765F01" w:rsidRDefault="00765F01" w:rsidP="0042428C">
      <w:pPr>
        <w:ind w:left="-709"/>
        <w:rPr>
          <w:rFonts w:ascii="Verdana" w:hAnsi="Verdana"/>
          <w:sz w:val="22"/>
          <w:szCs w:val="22"/>
          <w:u w:val="single"/>
        </w:rPr>
      </w:pPr>
    </w:p>
    <w:p w14:paraId="2B7E2498" w14:textId="1F2D28BC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 Member noted that a total of three Christmas trees are to be ordered for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Milford Haven this year.  He asked whether one of these trees would be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allocated for Steynton</w:t>
      </w:r>
      <w:r w:rsidR="007D7B4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to which the Town Clerk replied in the affirmative.</w:t>
      </w:r>
    </w:p>
    <w:p w14:paraId="19C44B6F" w14:textId="1A8EA8F5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</w:p>
    <w:p w14:paraId="6DF48B5A" w14:textId="41239362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Following this query, the Town Clerk advised that she had received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information from this Council’s Christmas tree providers earlier in the day.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3 trees, which cost £265 each in 2021, have increased in price, now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costing £475 each.</w:t>
      </w:r>
    </w:p>
    <w:p w14:paraId="0CD9F7C9" w14:textId="2103A40D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</w:p>
    <w:p w14:paraId="23B94BE2" w14:textId="4D0FEF33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Town Clerk </w:t>
      </w:r>
      <w:proofErr w:type="gramStart"/>
      <w:r>
        <w:rPr>
          <w:rFonts w:ascii="Verdana" w:hAnsi="Verdana"/>
          <w:sz w:val="22"/>
          <w:szCs w:val="22"/>
        </w:rPr>
        <w:t>informed</w:t>
      </w:r>
      <w:proofErr w:type="gramEnd"/>
      <w:r>
        <w:rPr>
          <w:rFonts w:ascii="Verdana" w:hAnsi="Verdana"/>
          <w:sz w:val="22"/>
          <w:szCs w:val="22"/>
        </w:rPr>
        <w:t xml:space="preserve"> Members of a cheaper option – Norwegian fir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trees – which will cost around £340 each.</w:t>
      </w:r>
    </w:p>
    <w:p w14:paraId="3D27129A" w14:textId="1F01679A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</w:p>
    <w:p w14:paraId="45EB0C61" w14:textId="7E89954E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</w:t>
      </w:r>
      <w:r w:rsidRPr="00765F01">
        <w:rPr>
          <w:rFonts w:ascii="Verdana" w:hAnsi="Verdana"/>
          <w:b/>
          <w:bCs/>
          <w:sz w:val="22"/>
          <w:szCs w:val="22"/>
          <w:u w:val="single"/>
        </w:rPr>
        <w:t>RECOMMENDED THAT:</w:t>
      </w:r>
      <w:r w:rsidRPr="00765F01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three Norwegian fir trees be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ordered for Milford Haven</w:t>
      </w:r>
      <w:r w:rsidRPr="007D7B4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this year at a cost of around £340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each.</w:t>
      </w:r>
    </w:p>
    <w:p w14:paraId="7F31DF79" w14:textId="375714D3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</w:p>
    <w:p w14:paraId="22C6C3D6" w14:textId="2D8202E5" w:rsidR="00765F01" w:rsidRDefault="00D37E31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89</w:t>
      </w:r>
      <w:r w:rsidR="00765F01">
        <w:rPr>
          <w:rFonts w:ascii="Verdana" w:hAnsi="Verdana"/>
          <w:sz w:val="22"/>
          <w:szCs w:val="22"/>
        </w:rPr>
        <w:t>.</w:t>
      </w:r>
      <w:r w:rsidR="00765F01">
        <w:rPr>
          <w:rFonts w:ascii="Verdana" w:hAnsi="Verdana"/>
          <w:sz w:val="22"/>
          <w:szCs w:val="22"/>
        </w:rPr>
        <w:tab/>
      </w:r>
      <w:r w:rsidR="00765F01" w:rsidRPr="00765F01">
        <w:rPr>
          <w:rFonts w:ascii="Verdana" w:hAnsi="Verdana"/>
          <w:sz w:val="22"/>
          <w:szCs w:val="22"/>
          <w:u w:val="single"/>
        </w:rPr>
        <w:t>CITIZENS’ AWARDS</w:t>
      </w:r>
      <w:r>
        <w:rPr>
          <w:rFonts w:ascii="Verdana" w:hAnsi="Verdana"/>
          <w:sz w:val="22"/>
          <w:szCs w:val="22"/>
          <w:u w:val="single"/>
        </w:rPr>
        <w:t xml:space="preserve"> 2023</w:t>
      </w:r>
      <w:r w:rsidR="00765F01" w:rsidRPr="00765F01">
        <w:rPr>
          <w:rFonts w:ascii="Verdana" w:hAnsi="Verdana"/>
          <w:sz w:val="22"/>
          <w:szCs w:val="22"/>
          <w:u w:val="single"/>
        </w:rPr>
        <w:t>:</w:t>
      </w:r>
    </w:p>
    <w:p w14:paraId="2CCC2F40" w14:textId="303D75DB" w:rsidR="00765F01" w:rsidRDefault="00765F01" w:rsidP="0042428C">
      <w:pPr>
        <w:ind w:left="-709"/>
        <w:rPr>
          <w:rFonts w:ascii="Verdana" w:hAnsi="Verdana"/>
          <w:sz w:val="22"/>
          <w:szCs w:val="22"/>
          <w:u w:val="single"/>
        </w:rPr>
      </w:pPr>
    </w:p>
    <w:p w14:paraId="40DF1099" w14:textId="4683ABEE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Town Clerk read out information that had been received from Haverfordwest </w:t>
      </w:r>
      <w:r>
        <w:rPr>
          <w:rFonts w:ascii="Verdana" w:hAnsi="Verdana"/>
          <w:sz w:val="22"/>
          <w:szCs w:val="22"/>
        </w:rPr>
        <w:tab/>
        <w:t xml:space="preserve">Town Council and Narberth Town Council relating to their town’s awards of </w:t>
      </w:r>
      <w:r>
        <w:rPr>
          <w:rFonts w:ascii="Verdana" w:hAnsi="Verdana"/>
          <w:sz w:val="22"/>
          <w:szCs w:val="22"/>
        </w:rPr>
        <w:tab/>
        <w:t>merit.</w:t>
      </w:r>
    </w:p>
    <w:p w14:paraId="446796C9" w14:textId="5510883E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</w:p>
    <w:p w14:paraId="76478996" w14:textId="3821AEAA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Haverfordwest Town Council advised that they have an Award of Merit and a </w:t>
      </w:r>
      <w:r>
        <w:rPr>
          <w:rFonts w:ascii="Verdana" w:hAnsi="Verdana"/>
          <w:sz w:val="22"/>
          <w:szCs w:val="22"/>
        </w:rPr>
        <w:tab/>
        <w:t xml:space="preserve">Young Laurel Award.  Haverfordwest Town Council advertises for nominations </w:t>
      </w:r>
      <w:r>
        <w:rPr>
          <w:rFonts w:ascii="Verdana" w:hAnsi="Verdana"/>
          <w:sz w:val="22"/>
          <w:szCs w:val="22"/>
        </w:rPr>
        <w:tab/>
        <w:t xml:space="preserve">from members of the public and Councillors.  At a Full Council Meeting in March </w:t>
      </w:r>
      <w:r>
        <w:rPr>
          <w:rFonts w:ascii="Verdana" w:hAnsi="Verdana"/>
          <w:sz w:val="22"/>
          <w:szCs w:val="22"/>
        </w:rPr>
        <w:tab/>
        <w:t xml:space="preserve">or April, Haverfordwest Town Councillors consider the nominees and </w:t>
      </w:r>
      <w:r w:rsidR="007D7B4D">
        <w:rPr>
          <w:rFonts w:ascii="Verdana" w:hAnsi="Verdana"/>
          <w:sz w:val="22"/>
          <w:szCs w:val="22"/>
        </w:rPr>
        <w:t>who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 xml:space="preserve">should receive an award.  It has been known for Haverfordwest Town Council to </w:t>
      </w:r>
      <w:r>
        <w:rPr>
          <w:rFonts w:ascii="Verdana" w:hAnsi="Verdana"/>
          <w:sz w:val="22"/>
          <w:szCs w:val="22"/>
        </w:rPr>
        <w:tab/>
        <w:t xml:space="preserve">give more than one award under each category.  The awards (in certificate form) </w:t>
      </w:r>
      <w:r>
        <w:rPr>
          <w:rFonts w:ascii="Verdana" w:hAnsi="Verdana"/>
          <w:sz w:val="22"/>
          <w:szCs w:val="22"/>
        </w:rPr>
        <w:tab/>
        <w:t>are presented at Haverfordwest Town Council’s Annual Meeting.</w:t>
      </w:r>
    </w:p>
    <w:p w14:paraId="59A7975B" w14:textId="0D6673C6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</w:p>
    <w:p w14:paraId="2E74341E" w14:textId="7B62F6EE" w:rsidR="00765F01" w:rsidRDefault="00765F0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Narberth Town Council has an annual Person of the Year award.  Nominations </w:t>
      </w:r>
      <w:r>
        <w:rPr>
          <w:rFonts w:ascii="Verdana" w:hAnsi="Verdana"/>
          <w:sz w:val="22"/>
          <w:szCs w:val="22"/>
        </w:rPr>
        <w:tab/>
        <w:t xml:space="preserve">are invited from the public by letter/email to the Town Clerk and the Town </w:t>
      </w:r>
      <w:r>
        <w:rPr>
          <w:rFonts w:ascii="Verdana" w:hAnsi="Verdana"/>
          <w:sz w:val="22"/>
          <w:szCs w:val="22"/>
        </w:rPr>
        <w:tab/>
        <w:t xml:space="preserve">Council decides upon the recipient of the award.  The Person of the Year is </w:t>
      </w:r>
      <w:r>
        <w:rPr>
          <w:rFonts w:ascii="Verdana" w:hAnsi="Verdana"/>
          <w:sz w:val="22"/>
          <w:szCs w:val="22"/>
        </w:rPr>
        <w:tab/>
        <w:t xml:space="preserve">invited to Narberth’s Civic Luncheon in July where they are presented with a </w:t>
      </w:r>
      <w:r>
        <w:rPr>
          <w:rFonts w:ascii="Verdana" w:hAnsi="Verdana"/>
          <w:sz w:val="22"/>
          <w:szCs w:val="22"/>
        </w:rPr>
        <w:tab/>
        <w:t>shield.  The recipient of this award does not know of their success in advance.</w:t>
      </w:r>
    </w:p>
    <w:p w14:paraId="1EA80BD0" w14:textId="2FD9EE13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568F1BA1" w14:textId="3F911DA2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Discussion then followed.</w:t>
      </w:r>
    </w:p>
    <w:p w14:paraId="3D2A966F" w14:textId="25D9FE36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6BEC2D0E" w14:textId="51707B06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felt it imperative to keep the prestige of the event.  They felt that the </w:t>
      </w:r>
      <w:r>
        <w:rPr>
          <w:rFonts w:ascii="Verdana" w:hAnsi="Verdana"/>
          <w:sz w:val="22"/>
          <w:szCs w:val="22"/>
        </w:rPr>
        <w:tab/>
        <w:t xml:space="preserve">Council Chamber was the most appropriate venue for the Ceremony to take </w:t>
      </w:r>
      <w:r>
        <w:rPr>
          <w:rFonts w:ascii="Verdana" w:hAnsi="Verdana"/>
          <w:sz w:val="22"/>
          <w:szCs w:val="22"/>
        </w:rPr>
        <w:tab/>
        <w:t xml:space="preserve">place, and they also felt that the Town Councillors should keep voting for the </w:t>
      </w:r>
      <w:r>
        <w:rPr>
          <w:rFonts w:ascii="Verdana" w:hAnsi="Verdana"/>
          <w:sz w:val="22"/>
          <w:szCs w:val="22"/>
        </w:rPr>
        <w:tab/>
        <w:t>recipients of the Citizens’ Awards.</w:t>
      </w:r>
    </w:p>
    <w:p w14:paraId="6454E813" w14:textId="28580C6D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54E17E2C" w14:textId="41D651A9" w:rsidR="00D37E31" w:rsidRPr="00D37E31" w:rsidRDefault="00D37E31" w:rsidP="0042428C">
      <w:pPr>
        <w:ind w:left="-709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</w:t>
      </w:r>
      <w:r w:rsidRPr="00D37E31">
        <w:rPr>
          <w:rFonts w:ascii="Verdana" w:hAnsi="Verdana"/>
          <w:b/>
          <w:bCs/>
          <w:sz w:val="22"/>
          <w:szCs w:val="22"/>
          <w:u w:val="single"/>
        </w:rPr>
        <w:t>RECOMMENDED THAT:</w:t>
      </w:r>
    </w:p>
    <w:p w14:paraId="5607A5C6" w14:textId="7E6F6D8D" w:rsidR="00D37E31" w:rsidRDefault="00D37E31" w:rsidP="0042428C">
      <w:pPr>
        <w:ind w:left="-709"/>
        <w:rPr>
          <w:rFonts w:ascii="Verdana" w:hAnsi="Verdana"/>
          <w:b/>
          <w:bCs/>
          <w:sz w:val="22"/>
          <w:szCs w:val="22"/>
        </w:rPr>
      </w:pPr>
    </w:p>
    <w:p w14:paraId="3FA2AA77" w14:textId="27D6300D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  <w:t>the nomination process and venue for the Citizens’</w:t>
      </w:r>
    </w:p>
    <w:p w14:paraId="5EFE2D6D" w14:textId="11E02AF4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Awards Ceremony be </w:t>
      </w:r>
      <w:proofErr w:type="gramStart"/>
      <w:r>
        <w:rPr>
          <w:rFonts w:ascii="Verdana" w:hAnsi="Verdana"/>
          <w:sz w:val="22"/>
          <w:szCs w:val="22"/>
        </w:rPr>
        <w:t>unchanged;</w:t>
      </w:r>
      <w:proofErr w:type="gramEnd"/>
    </w:p>
    <w:p w14:paraId="5FDC8404" w14:textId="29C18231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7FAC6B7D" w14:textId="109B9D14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  <w:t xml:space="preserve">a smaller and more concise Ceremony be </w:t>
      </w:r>
      <w:proofErr w:type="gramStart"/>
      <w:r>
        <w:rPr>
          <w:rFonts w:ascii="Verdana" w:hAnsi="Verdana"/>
          <w:sz w:val="22"/>
          <w:szCs w:val="22"/>
        </w:rPr>
        <w:t>encouraged;</w:t>
      </w:r>
      <w:proofErr w:type="gramEnd"/>
    </w:p>
    <w:p w14:paraId="3CE5B154" w14:textId="52D0ABAC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2A56BC41" w14:textId="0078DA2A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(c)</w:t>
      </w:r>
      <w:r>
        <w:rPr>
          <w:rFonts w:ascii="Verdana" w:hAnsi="Verdana"/>
          <w:sz w:val="22"/>
          <w:szCs w:val="22"/>
        </w:rPr>
        <w:tab/>
        <w:t xml:space="preserve">the </w:t>
      </w:r>
      <w:proofErr w:type="gramStart"/>
      <w:r>
        <w:rPr>
          <w:rFonts w:ascii="Verdana" w:hAnsi="Verdana"/>
          <w:sz w:val="22"/>
          <w:szCs w:val="22"/>
        </w:rPr>
        <w:t>Mayor</w:t>
      </w:r>
      <w:proofErr w:type="gramEnd"/>
      <w:r>
        <w:rPr>
          <w:rFonts w:ascii="Verdana" w:hAnsi="Verdana"/>
          <w:sz w:val="22"/>
          <w:szCs w:val="22"/>
        </w:rPr>
        <w:t xml:space="preserve"> will continue to present the Awards, ably</w:t>
      </w:r>
    </w:p>
    <w:p w14:paraId="37561F47" w14:textId="2850AC97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assisted by the Deputy </w:t>
      </w:r>
      <w:proofErr w:type="gramStart"/>
      <w:r>
        <w:rPr>
          <w:rFonts w:ascii="Verdana" w:hAnsi="Verdana"/>
          <w:sz w:val="22"/>
          <w:szCs w:val="22"/>
        </w:rPr>
        <w:t>Mayor;</w:t>
      </w:r>
      <w:proofErr w:type="gramEnd"/>
    </w:p>
    <w:p w14:paraId="39F9D3B4" w14:textId="403B78BB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44937DB1" w14:textId="233C97BA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(d)</w:t>
      </w:r>
      <w:r>
        <w:rPr>
          <w:rFonts w:ascii="Verdana" w:hAnsi="Verdana"/>
          <w:sz w:val="22"/>
          <w:szCs w:val="22"/>
        </w:rPr>
        <w:tab/>
        <w:t xml:space="preserve">the prestige of the event is to be inherent in all </w:t>
      </w:r>
    </w:p>
    <w:p w14:paraId="64D290F8" w14:textId="77777777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communications and Councillor decisions when deciding upon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recipients of the </w:t>
      </w:r>
      <w:proofErr w:type="gramStart"/>
      <w:r>
        <w:rPr>
          <w:rFonts w:ascii="Verdana" w:hAnsi="Verdana"/>
          <w:sz w:val="22"/>
          <w:szCs w:val="22"/>
        </w:rPr>
        <w:t>Awards;</w:t>
      </w:r>
      <w:proofErr w:type="gramEnd"/>
    </w:p>
    <w:p w14:paraId="77F7B7E8" w14:textId="77777777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2E8A058C" w14:textId="0D512F7F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(e)</w:t>
      </w:r>
      <w:r>
        <w:rPr>
          <w:rFonts w:ascii="Verdana" w:hAnsi="Verdana"/>
          <w:sz w:val="22"/>
          <w:szCs w:val="22"/>
        </w:rPr>
        <w:tab/>
        <w:t>the event is to be published as widely as possible.</w:t>
      </w:r>
    </w:p>
    <w:p w14:paraId="7E97D162" w14:textId="214889ED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76DFFD2B" w14:textId="2FAA5AE2" w:rsidR="00D37E31" w:rsidRPr="00D37E31" w:rsidRDefault="00D37E31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90.</w:t>
      </w:r>
      <w:r>
        <w:rPr>
          <w:rFonts w:ascii="Verdana" w:hAnsi="Verdana"/>
          <w:sz w:val="22"/>
          <w:szCs w:val="22"/>
        </w:rPr>
        <w:tab/>
      </w:r>
      <w:r w:rsidRPr="00D37E31">
        <w:rPr>
          <w:rFonts w:ascii="Verdana" w:hAnsi="Verdana"/>
          <w:sz w:val="22"/>
          <w:szCs w:val="22"/>
          <w:u w:val="single"/>
        </w:rPr>
        <w:t>REMEMBERING STOKEY LEWIS VC</w:t>
      </w:r>
      <w:r>
        <w:rPr>
          <w:rFonts w:ascii="Verdana" w:hAnsi="Verdana"/>
          <w:sz w:val="22"/>
          <w:szCs w:val="22"/>
          <w:u w:val="single"/>
        </w:rPr>
        <w:t>:</w:t>
      </w:r>
    </w:p>
    <w:p w14:paraId="08047798" w14:textId="2E6CA4C3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18F99C91" w14:textId="4BF89964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Town Clerk advised that she had received correspondence from a local </w:t>
      </w:r>
      <w:r>
        <w:rPr>
          <w:rFonts w:ascii="Verdana" w:hAnsi="Verdana"/>
          <w:sz w:val="22"/>
          <w:szCs w:val="22"/>
        </w:rPr>
        <w:tab/>
        <w:t xml:space="preserve">County Councillor whose constituent was passionate about Hubert “Stokey” </w:t>
      </w:r>
      <w:r>
        <w:rPr>
          <w:rFonts w:ascii="Verdana" w:hAnsi="Verdana"/>
          <w:sz w:val="22"/>
          <w:szCs w:val="22"/>
        </w:rPr>
        <w:tab/>
        <w:t xml:space="preserve">Lewis (1896-1977), a Victoria Cross winner from Milford Haven.  The County </w:t>
      </w:r>
      <w:r>
        <w:rPr>
          <w:rFonts w:ascii="Verdana" w:hAnsi="Verdana"/>
          <w:sz w:val="22"/>
          <w:szCs w:val="22"/>
        </w:rPr>
        <w:lastRenderedPageBreak/>
        <w:tab/>
        <w:t xml:space="preserve">Councillor’s constituent had asked whether a tribute such as a road sign – e.g. </w:t>
      </w:r>
      <w:r>
        <w:rPr>
          <w:rFonts w:ascii="Verdana" w:hAnsi="Verdana"/>
          <w:sz w:val="22"/>
          <w:szCs w:val="22"/>
        </w:rPr>
        <w:tab/>
        <w:t>“Milford Haven: Home of Stokey Lewis” – could be erected.</w:t>
      </w:r>
    </w:p>
    <w:p w14:paraId="39AAD8AC" w14:textId="6A4706F0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41E217D4" w14:textId="5B25F2C6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Stokey Lewis is the only Pembrokeshire man to ever receive the Victoria Cross.  </w:t>
      </w:r>
      <w:r>
        <w:rPr>
          <w:rFonts w:ascii="Verdana" w:hAnsi="Verdana"/>
          <w:sz w:val="22"/>
          <w:szCs w:val="22"/>
        </w:rPr>
        <w:tab/>
        <w:t xml:space="preserve">The Victoria Cross is the very highest and most prestigious award for gallantry in </w:t>
      </w:r>
      <w:r>
        <w:rPr>
          <w:rFonts w:ascii="Verdana" w:hAnsi="Verdana"/>
          <w:sz w:val="22"/>
          <w:szCs w:val="22"/>
        </w:rPr>
        <w:tab/>
        <w:t xml:space="preserve">the face of the enemy that can be awarded to British and Commonwealth </w:t>
      </w:r>
      <w:r>
        <w:rPr>
          <w:rFonts w:ascii="Verdana" w:hAnsi="Verdana"/>
          <w:sz w:val="22"/>
          <w:szCs w:val="22"/>
        </w:rPr>
        <w:tab/>
        <w:t xml:space="preserve">forces.  Stokey was also awarded the Médaille </w:t>
      </w:r>
      <w:proofErr w:type="spellStart"/>
      <w:r>
        <w:rPr>
          <w:rFonts w:ascii="Verdana" w:hAnsi="Verdana"/>
          <w:sz w:val="22"/>
          <w:szCs w:val="22"/>
        </w:rPr>
        <w:t>militaire</w:t>
      </w:r>
      <w:proofErr w:type="spellEnd"/>
      <w:r>
        <w:rPr>
          <w:rFonts w:ascii="Verdana" w:hAnsi="Verdana"/>
          <w:sz w:val="22"/>
          <w:szCs w:val="22"/>
        </w:rPr>
        <w:t xml:space="preserve"> by France.</w:t>
      </w:r>
    </w:p>
    <w:p w14:paraId="47BE13A5" w14:textId="62046D4B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2D61C8D4" w14:textId="60B88843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There is a Memorial plaque and sundial dedicated to Stokey Lewis VC in the </w:t>
      </w:r>
      <w:r>
        <w:rPr>
          <w:rFonts w:ascii="Verdana" w:hAnsi="Verdana"/>
          <w:sz w:val="22"/>
          <w:szCs w:val="22"/>
        </w:rPr>
        <w:tab/>
        <w:t>Memorial Gardens.</w:t>
      </w:r>
    </w:p>
    <w:p w14:paraId="225060DC" w14:textId="00A0AEB1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2F5A7CD1" w14:textId="6DF018F6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 Service was held in the Memorial Gardens on 22</w:t>
      </w:r>
      <w:r w:rsidRPr="00D37E31"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October 2016 to </w:t>
      </w:r>
      <w:r>
        <w:rPr>
          <w:rFonts w:ascii="Verdana" w:hAnsi="Verdana"/>
          <w:sz w:val="22"/>
          <w:szCs w:val="22"/>
        </w:rPr>
        <w:tab/>
        <w:t>commemorate the 100</w:t>
      </w:r>
      <w:r w:rsidRPr="00D37E31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Anniversary of Stokey Lewis receiving the Victoria Cross </w:t>
      </w:r>
      <w:r>
        <w:rPr>
          <w:rFonts w:ascii="Verdana" w:hAnsi="Verdana"/>
          <w:sz w:val="22"/>
          <w:szCs w:val="22"/>
        </w:rPr>
        <w:tab/>
        <w:t>for his outstanding valour in the face of the enemy.</w:t>
      </w:r>
    </w:p>
    <w:p w14:paraId="2EFA8EAD" w14:textId="5D405FAF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09A39871" w14:textId="4F543CA1" w:rsidR="00D37E31" w:rsidRDefault="00D37E31" w:rsidP="0042428C">
      <w:pPr>
        <w:ind w:left="-709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</w:t>
      </w:r>
      <w:r w:rsidRPr="00D37E31">
        <w:rPr>
          <w:rFonts w:ascii="Verdana" w:hAnsi="Verdana"/>
          <w:b/>
          <w:bCs/>
          <w:sz w:val="22"/>
          <w:szCs w:val="22"/>
          <w:u w:val="single"/>
        </w:rPr>
        <w:t>RECOMMENDED THAT:</w:t>
      </w:r>
    </w:p>
    <w:p w14:paraId="6DA6C055" w14:textId="312D6089" w:rsidR="00D37E31" w:rsidRDefault="00D37E31" w:rsidP="0042428C">
      <w:pPr>
        <w:ind w:left="-709"/>
        <w:rPr>
          <w:rFonts w:ascii="Verdana" w:hAnsi="Verdana"/>
          <w:b/>
          <w:bCs/>
          <w:sz w:val="22"/>
          <w:szCs w:val="22"/>
          <w:u w:val="single"/>
        </w:rPr>
      </w:pPr>
    </w:p>
    <w:p w14:paraId="34DD31BA" w14:textId="4BD9E795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  <w:t xml:space="preserve">a </w:t>
      </w:r>
      <w:r w:rsidR="007D7B4D">
        <w:rPr>
          <w:rFonts w:ascii="Verdana" w:hAnsi="Verdana"/>
          <w:sz w:val="22"/>
          <w:szCs w:val="22"/>
        </w:rPr>
        <w:t xml:space="preserve">book – “The Story of Stokey Lewis VC 100 Year </w:t>
      </w:r>
      <w:r w:rsidR="007D7B4D">
        <w:rPr>
          <w:rFonts w:ascii="Verdana" w:hAnsi="Verdana"/>
          <w:sz w:val="22"/>
          <w:szCs w:val="22"/>
        </w:rPr>
        <w:tab/>
      </w:r>
      <w:r w:rsidR="007D7B4D">
        <w:rPr>
          <w:rFonts w:ascii="Verdana" w:hAnsi="Verdana"/>
          <w:sz w:val="22"/>
          <w:szCs w:val="22"/>
        </w:rPr>
        <w:tab/>
      </w:r>
      <w:r w:rsidR="007D7B4D">
        <w:rPr>
          <w:rFonts w:ascii="Verdana" w:hAnsi="Verdana"/>
          <w:sz w:val="22"/>
          <w:szCs w:val="22"/>
        </w:rPr>
        <w:tab/>
      </w:r>
      <w:r w:rsidR="007D7B4D">
        <w:rPr>
          <w:rFonts w:ascii="Verdana" w:hAnsi="Verdana"/>
          <w:sz w:val="22"/>
          <w:szCs w:val="22"/>
        </w:rPr>
        <w:tab/>
      </w:r>
      <w:r w:rsidR="007D7B4D">
        <w:rPr>
          <w:rFonts w:ascii="Verdana" w:hAnsi="Verdana"/>
          <w:sz w:val="22"/>
          <w:szCs w:val="22"/>
        </w:rPr>
        <w:tab/>
      </w:r>
      <w:r w:rsidR="007D7B4D">
        <w:rPr>
          <w:rFonts w:ascii="Verdana" w:hAnsi="Verdana"/>
          <w:sz w:val="22"/>
          <w:szCs w:val="22"/>
        </w:rPr>
        <w:tab/>
        <w:t>Anniversary Edition” by Walter Ireland MBE and George</w:t>
      </w:r>
    </w:p>
    <w:p w14:paraId="6F141308" w14:textId="170F499E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Springer (Hon Curator at Milford Haven Museum) – copies</w:t>
      </w:r>
    </w:p>
    <w:p w14:paraId="4087F190" w14:textId="59AE1FCA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of which had been received by the Town Council from </w:t>
      </w:r>
    </w:p>
    <w:p w14:paraId="08067302" w14:textId="725C1D3F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Milford Haven Museum in 2016 – be sent to the County</w:t>
      </w:r>
    </w:p>
    <w:p w14:paraId="52DAF598" w14:textId="60DBD803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Councillor’s </w:t>
      </w:r>
      <w:proofErr w:type="gramStart"/>
      <w:r>
        <w:rPr>
          <w:rFonts w:ascii="Verdana" w:hAnsi="Verdana"/>
          <w:sz w:val="22"/>
          <w:szCs w:val="22"/>
        </w:rPr>
        <w:t>constituent;</w:t>
      </w:r>
      <w:proofErr w:type="gramEnd"/>
    </w:p>
    <w:p w14:paraId="6CFAC2AE" w14:textId="6B0B8B03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32B6797A" w14:textId="3D8ED402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  <w:t xml:space="preserve">the Milford Haven Museum be contacted regarding the </w:t>
      </w:r>
    </w:p>
    <w:p w14:paraId="2B682A44" w14:textId="6E8E6ED9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interest shown by the County Councillor’s constituent to</w:t>
      </w:r>
    </w:p>
    <w:p w14:paraId="693F6A19" w14:textId="4403131B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identify new ways of honouring Stokey’s memory.</w:t>
      </w:r>
    </w:p>
    <w:p w14:paraId="4500BE56" w14:textId="4892C6AD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41DCC818" w14:textId="475AF59C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91.</w:t>
      </w:r>
      <w:r>
        <w:rPr>
          <w:rFonts w:ascii="Verdana" w:hAnsi="Verdana"/>
          <w:sz w:val="22"/>
          <w:szCs w:val="22"/>
        </w:rPr>
        <w:tab/>
      </w:r>
      <w:r w:rsidRPr="007D7B4D">
        <w:rPr>
          <w:rFonts w:ascii="Verdana" w:hAnsi="Verdana"/>
          <w:sz w:val="22"/>
          <w:szCs w:val="22"/>
          <w:u w:val="single"/>
        </w:rPr>
        <w:t>CORONATION OF KING CHARLES III:</w:t>
      </w:r>
    </w:p>
    <w:p w14:paraId="078D3166" w14:textId="4EACD3B8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</w:p>
    <w:p w14:paraId="5743267D" w14:textId="7C43ECFB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Mayor and Chair, Councillor Miss K. F. Gray, read a Report put together by </w:t>
      </w:r>
      <w:r>
        <w:rPr>
          <w:rFonts w:ascii="Verdana" w:hAnsi="Verdana"/>
          <w:sz w:val="22"/>
          <w:szCs w:val="22"/>
        </w:rPr>
        <w:tab/>
        <w:t>the Town Clerk, Mrs B. J. Fitzgerald, following the passing of Queen Elizabeth II.</w:t>
      </w:r>
    </w:p>
    <w:p w14:paraId="54E75B8F" w14:textId="4AB058E3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6A4ED16E" w14:textId="31A544FC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Report noted that the Coronation of King Charles III is likely to take place in </w:t>
      </w:r>
      <w:r>
        <w:rPr>
          <w:rFonts w:ascii="Verdana" w:hAnsi="Verdana"/>
          <w:sz w:val="22"/>
          <w:szCs w:val="22"/>
        </w:rPr>
        <w:tab/>
        <w:t xml:space="preserve">Spring or Summer of 2022.  It is possible that the Coronation would be a scaled </w:t>
      </w:r>
      <w:r>
        <w:rPr>
          <w:rFonts w:ascii="Verdana" w:hAnsi="Verdana"/>
          <w:sz w:val="22"/>
          <w:szCs w:val="22"/>
        </w:rPr>
        <w:tab/>
        <w:t>down event from the one that took place for Queen Elizabeth II in June 1953.</w:t>
      </w:r>
    </w:p>
    <w:p w14:paraId="2C543C8F" w14:textId="36A3F897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1FE3A833" w14:textId="2090565D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RECOMMENDED THAT: </w:t>
      </w:r>
      <w:r>
        <w:rPr>
          <w:rFonts w:ascii="Verdana" w:hAnsi="Verdana"/>
          <w:sz w:val="22"/>
          <w:szCs w:val="22"/>
        </w:rPr>
        <w:t xml:space="preserve">a sum of money for the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Coronation of King Charles III,</w:t>
      </w:r>
      <w:r w:rsidRPr="007D7B4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incorporating such events as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school services and street</w:t>
      </w:r>
      <w:r w:rsidRPr="007D7B4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parties, be precepted by the Town </w:t>
      </w:r>
    </w:p>
    <w:p w14:paraId="5C4DF9B0" w14:textId="07B1C0A7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Council at the Full Council Meeting to consider the precept</w:t>
      </w:r>
    </w:p>
    <w:p w14:paraId="49388B87" w14:textId="1085CF92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 January 2023.</w:t>
      </w:r>
    </w:p>
    <w:p w14:paraId="7878E02A" w14:textId="503C9A13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3FEFBD9E" w14:textId="380763D0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92.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UPCOMING EVENTS:</w:t>
      </w:r>
    </w:p>
    <w:p w14:paraId="0E8CF5A9" w14:textId="50B918BA" w:rsidR="007D7B4D" w:rsidRDefault="007D7B4D" w:rsidP="0042428C">
      <w:pPr>
        <w:ind w:left="-709"/>
        <w:rPr>
          <w:rFonts w:ascii="Verdana" w:hAnsi="Verdana"/>
          <w:b/>
          <w:bCs/>
          <w:sz w:val="22"/>
          <w:szCs w:val="22"/>
          <w:u w:val="single"/>
        </w:rPr>
      </w:pPr>
    </w:p>
    <w:p w14:paraId="67F68A95" w14:textId="488B73F6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 w:rsidRPr="007D7B4D">
        <w:rPr>
          <w:rFonts w:ascii="Verdana" w:hAnsi="Verdana"/>
          <w:sz w:val="22"/>
          <w:szCs w:val="22"/>
          <w:u w:val="single"/>
        </w:rPr>
        <w:t>Baby Loss Awareness Memorial Service</w:t>
      </w:r>
    </w:p>
    <w:p w14:paraId="28EC81BB" w14:textId="1439A2DA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</w:p>
    <w:p w14:paraId="0229365A" w14:textId="5932638E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Secretary confirmed that this Service will be taking place at Milford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Haven Cemetery on Tuesday 11</w:t>
      </w:r>
      <w:r w:rsidRPr="007D7B4D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October at 11:00 am.</w:t>
      </w:r>
    </w:p>
    <w:p w14:paraId="7D222DDA" w14:textId="2346114A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5211F88E" w14:textId="22FD2BE6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RECOMMENDED THAT: </w:t>
      </w:r>
      <w:r>
        <w:rPr>
          <w:rFonts w:ascii="Verdana" w:hAnsi="Verdana"/>
          <w:sz w:val="22"/>
          <w:szCs w:val="22"/>
        </w:rPr>
        <w:t>this information be received.</w:t>
      </w:r>
    </w:p>
    <w:p w14:paraId="6589EC45" w14:textId="773A0B79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08D71D31" w14:textId="116E6479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</w:r>
      <w:r w:rsidRPr="007D7B4D">
        <w:rPr>
          <w:rFonts w:ascii="Verdana" w:hAnsi="Verdana"/>
          <w:sz w:val="22"/>
          <w:szCs w:val="22"/>
          <w:u w:val="single"/>
        </w:rPr>
        <w:t>Remembrance Sunday</w:t>
      </w:r>
    </w:p>
    <w:p w14:paraId="531143A8" w14:textId="585D6BBB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</w:p>
    <w:p w14:paraId="12FACDC3" w14:textId="7B5B4F48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RECOMMENDED THAT: </w:t>
      </w:r>
      <w:proofErr w:type="gramStart"/>
      <w:r>
        <w:rPr>
          <w:rFonts w:ascii="Verdana" w:hAnsi="Verdana"/>
          <w:sz w:val="22"/>
          <w:szCs w:val="22"/>
        </w:rPr>
        <w:t>a number of</w:t>
      </w:r>
      <w:proofErr w:type="gramEnd"/>
      <w:r>
        <w:rPr>
          <w:rFonts w:ascii="Verdana" w:hAnsi="Verdana"/>
          <w:sz w:val="22"/>
          <w:szCs w:val="22"/>
        </w:rPr>
        <w:t xml:space="preserve"> signs be</w:t>
      </w:r>
    </w:p>
    <w:p w14:paraId="78FD7ACF" w14:textId="4AA6BB45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laminated and placed on specially situated chairs</w:t>
      </w:r>
    </w:p>
    <w:p w14:paraId="796B284B" w14:textId="11622805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on Remembrance Sunday for those less able to </w:t>
      </w:r>
    </w:p>
    <w:p w14:paraId="7DA5F179" w14:textId="081A64E5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stand.</w:t>
      </w:r>
    </w:p>
    <w:p w14:paraId="779D652D" w14:textId="6C3F7431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59597DF3" w14:textId="04C7E4B9" w:rsidR="007D7B4D" w:rsidRP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(c)</w:t>
      </w:r>
      <w:r>
        <w:rPr>
          <w:rFonts w:ascii="Verdana" w:hAnsi="Verdana"/>
          <w:sz w:val="22"/>
          <w:szCs w:val="22"/>
        </w:rPr>
        <w:tab/>
      </w:r>
      <w:r w:rsidRPr="007D7B4D">
        <w:rPr>
          <w:rFonts w:ascii="Verdana" w:hAnsi="Verdana"/>
          <w:sz w:val="22"/>
          <w:szCs w:val="22"/>
          <w:u w:val="single"/>
        </w:rPr>
        <w:t>Christmas/Visit of Santa to Milford Haven on 3</w:t>
      </w:r>
      <w:r w:rsidRPr="007D7B4D">
        <w:rPr>
          <w:rFonts w:ascii="Verdana" w:hAnsi="Verdana"/>
          <w:sz w:val="22"/>
          <w:szCs w:val="22"/>
          <w:u w:val="single"/>
          <w:vertAlign w:val="superscript"/>
        </w:rPr>
        <w:t>rd</w:t>
      </w:r>
      <w:r w:rsidRPr="007D7B4D">
        <w:rPr>
          <w:rFonts w:ascii="Verdana" w:hAnsi="Verdana"/>
          <w:sz w:val="22"/>
          <w:szCs w:val="22"/>
          <w:u w:val="single"/>
        </w:rPr>
        <w:t xml:space="preserve"> December 2022</w:t>
      </w:r>
    </w:p>
    <w:p w14:paraId="2072EAC9" w14:textId="039E42A3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696F07E2" w14:textId="5F018E5D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Pr="007D7B4D">
        <w:rPr>
          <w:rFonts w:ascii="Verdana" w:hAnsi="Verdana"/>
          <w:sz w:val="22"/>
          <w:szCs w:val="22"/>
          <w:u w:val="single"/>
        </w:rPr>
        <w:t>Lantern Parade</w:t>
      </w:r>
    </w:p>
    <w:p w14:paraId="1CDC7260" w14:textId="7CF14266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</w:p>
    <w:p w14:paraId="6F8F4AFA" w14:textId="31C3D001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  <w:u w:val="single"/>
        </w:rPr>
        <w:t>RECOMMENDED THAT:</w:t>
      </w:r>
      <w:r>
        <w:rPr>
          <w:rFonts w:ascii="Verdana" w:hAnsi="Verdana"/>
          <w:sz w:val="22"/>
          <w:szCs w:val="22"/>
        </w:rPr>
        <w:t xml:space="preserve"> Mr. M. Rickard, a former Town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Councillor who has </w:t>
      </w:r>
      <w:r>
        <w:rPr>
          <w:rFonts w:ascii="Verdana" w:hAnsi="Verdana"/>
          <w:sz w:val="22"/>
          <w:szCs w:val="22"/>
        </w:rPr>
        <w:tab/>
        <w:t xml:space="preserve">coordinated and conducted the Lantern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Parade with </w:t>
      </w:r>
      <w:r>
        <w:rPr>
          <w:rFonts w:ascii="Verdana" w:hAnsi="Verdana"/>
          <w:sz w:val="22"/>
          <w:szCs w:val="22"/>
        </w:rPr>
        <w:tab/>
        <w:t xml:space="preserve">aplomb over many years, be asked to conduct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role again this year following his generous offer of help.</w:t>
      </w:r>
    </w:p>
    <w:p w14:paraId="400F7959" w14:textId="2CAF3402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586B010C" w14:textId="6A8F7D72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Christmas Competition</w:t>
      </w:r>
    </w:p>
    <w:p w14:paraId="1DCC62E5" w14:textId="44FAB4EC" w:rsidR="007D7B4D" w:rsidRDefault="007D7B4D" w:rsidP="0042428C">
      <w:pPr>
        <w:ind w:left="-709"/>
        <w:rPr>
          <w:rFonts w:ascii="Verdana" w:hAnsi="Verdana"/>
          <w:sz w:val="22"/>
          <w:szCs w:val="22"/>
          <w:u w:val="single"/>
        </w:rPr>
      </w:pPr>
    </w:p>
    <w:p w14:paraId="60FB9162" w14:textId="20896898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RECOMMENDED THAT: </w:t>
      </w:r>
      <w:r>
        <w:rPr>
          <w:rFonts w:ascii="Verdana" w:hAnsi="Verdana"/>
          <w:sz w:val="22"/>
          <w:szCs w:val="22"/>
        </w:rPr>
        <w:t>local schools be contacted inviting</w:t>
      </w:r>
    </w:p>
    <w:p w14:paraId="527E434B" w14:textId="784616A9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children to submit a festive picture to be used on the </w:t>
      </w:r>
      <w:proofErr w:type="gramStart"/>
      <w:r>
        <w:rPr>
          <w:rFonts w:ascii="Verdana" w:hAnsi="Verdana"/>
          <w:sz w:val="22"/>
          <w:szCs w:val="22"/>
        </w:rPr>
        <w:t>Mayor’s</w:t>
      </w:r>
      <w:proofErr w:type="gramEnd"/>
    </w:p>
    <w:p w14:paraId="33E036EC" w14:textId="734148CB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official Christmas Cards for 2022.</w:t>
      </w:r>
    </w:p>
    <w:p w14:paraId="2A92827E" w14:textId="51A4E13B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3D617CE2" w14:textId="557C5EF7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Although this was not on the Agenda, a </w:t>
      </w:r>
      <w:proofErr w:type="gramStart"/>
      <w:r>
        <w:rPr>
          <w:rFonts w:ascii="Verdana" w:hAnsi="Verdana"/>
          <w:sz w:val="22"/>
          <w:szCs w:val="22"/>
        </w:rPr>
        <w:t>Member</w:t>
      </w:r>
      <w:proofErr w:type="gramEnd"/>
      <w:r>
        <w:rPr>
          <w:rFonts w:ascii="Verdana" w:hAnsi="Verdana"/>
          <w:sz w:val="22"/>
          <w:szCs w:val="22"/>
        </w:rPr>
        <w:t xml:space="preserve"> asked whether a Carol Service </w:t>
      </w:r>
      <w:r>
        <w:rPr>
          <w:rFonts w:ascii="Verdana" w:hAnsi="Verdana"/>
          <w:sz w:val="22"/>
          <w:szCs w:val="22"/>
        </w:rPr>
        <w:tab/>
        <w:t xml:space="preserve">held by St. Katharine and St. Peter’s Church on the last Saturday before </w:t>
      </w:r>
      <w:r>
        <w:rPr>
          <w:rFonts w:ascii="Verdana" w:hAnsi="Verdana"/>
          <w:sz w:val="22"/>
          <w:szCs w:val="22"/>
        </w:rPr>
        <w:tab/>
        <w:t xml:space="preserve">Christmas could become a Civic event.  The Member stressed that no financial </w:t>
      </w:r>
      <w:r>
        <w:rPr>
          <w:rFonts w:ascii="Verdana" w:hAnsi="Verdana"/>
          <w:sz w:val="22"/>
          <w:szCs w:val="22"/>
        </w:rPr>
        <w:tab/>
        <w:t>cost would be incurred by the Town Council.</w:t>
      </w:r>
    </w:p>
    <w:p w14:paraId="1F541DA6" w14:textId="79021CB4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61141675" w14:textId="7F9454AE" w:rsidR="007D7B4D" w:rsidRP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  <w:u w:val="single"/>
        </w:rPr>
        <w:t>RECOMMENDED THAT:</w:t>
      </w:r>
      <w:r>
        <w:rPr>
          <w:rFonts w:ascii="Verdana" w:hAnsi="Verdana"/>
          <w:sz w:val="22"/>
          <w:szCs w:val="22"/>
        </w:rPr>
        <w:t xml:space="preserve"> the Member behind this request is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further liaise with the office staff.</w:t>
      </w:r>
    </w:p>
    <w:p w14:paraId="22BC5A51" w14:textId="2EE18BAD" w:rsidR="007D7B4D" w:rsidRDefault="007D7B4D" w:rsidP="0042428C">
      <w:pPr>
        <w:ind w:left="-709"/>
        <w:rPr>
          <w:rFonts w:ascii="Verdana" w:hAnsi="Verdana"/>
          <w:sz w:val="22"/>
          <w:szCs w:val="22"/>
        </w:rPr>
      </w:pPr>
    </w:p>
    <w:p w14:paraId="1DB832CF" w14:textId="0F7B0267" w:rsidR="007D7B4D" w:rsidRPr="007D7B4D" w:rsidRDefault="007D7B4D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620F77E7" w14:textId="0677C08C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3B22765A" w14:textId="1819DFB7" w:rsidR="00D37E31" w:rsidRPr="00D37E31" w:rsidRDefault="00D37E31" w:rsidP="0042428C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019F5A2" w14:textId="0EF137DF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56F92EB1" w14:textId="77777777" w:rsidR="00D37E31" w:rsidRDefault="00D37E31" w:rsidP="0042428C">
      <w:pPr>
        <w:ind w:left="-709"/>
        <w:rPr>
          <w:rFonts w:ascii="Verdana" w:hAnsi="Verdana"/>
          <w:sz w:val="22"/>
          <w:szCs w:val="22"/>
        </w:rPr>
      </w:pPr>
    </w:p>
    <w:p w14:paraId="5F847FBC" w14:textId="77777777" w:rsidR="00765F01" w:rsidRPr="00765F01" w:rsidRDefault="00765F01" w:rsidP="0042428C">
      <w:pPr>
        <w:ind w:left="-709"/>
        <w:rPr>
          <w:rFonts w:ascii="Verdana" w:hAnsi="Verdana"/>
          <w:sz w:val="22"/>
          <w:szCs w:val="22"/>
        </w:rPr>
      </w:pPr>
    </w:p>
    <w:p w14:paraId="60263735" w14:textId="77777777" w:rsidR="002D08AA" w:rsidRDefault="002D08AA" w:rsidP="005C534E">
      <w:pPr>
        <w:rPr>
          <w:rFonts w:ascii="Verdana" w:hAnsi="Verdana"/>
          <w:sz w:val="22"/>
          <w:szCs w:val="22"/>
          <w:u w:val="single"/>
        </w:rPr>
      </w:pPr>
    </w:p>
    <w:p w14:paraId="466FFD89" w14:textId="515E3D32" w:rsidR="002D08AA" w:rsidRDefault="002D08AA" w:rsidP="0067707D">
      <w:pPr>
        <w:pStyle w:val="ListParagraph"/>
        <w:ind w:left="3960"/>
        <w:rPr>
          <w:rFonts w:ascii="Verdana" w:hAnsi="Verdana"/>
          <w:sz w:val="22"/>
          <w:szCs w:val="22"/>
        </w:rPr>
      </w:pPr>
    </w:p>
    <w:p w14:paraId="275E8B7F" w14:textId="1DACF142" w:rsidR="002D08AA" w:rsidRPr="002D08AA" w:rsidRDefault="002D08AA" w:rsidP="002D08AA">
      <w:pPr>
        <w:jc w:val="center"/>
        <w:rPr>
          <w:rFonts w:ascii="Verdana" w:hAnsi="Verdana"/>
          <w:sz w:val="22"/>
          <w:szCs w:val="22"/>
        </w:rPr>
      </w:pPr>
      <w:r w:rsidRPr="002D08AA">
        <w:rPr>
          <w:rFonts w:ascii="Verdana" w:hAnsi="Verdana"/>
          <w:sz w:val="22"/>
          <w:szCs w:val="22"/>
        </w:rPr>
        <w:t>__________________</w:t>
      </w:r>
    </w:p>
    <w:sectPr w:rsidR="002D08AA" w:rsidRPr="002D08AA" w:rsidSect="007D7B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F2DF" w14:textId="77777777" w:rsidR="00973A4D" w:rsidRDefault="00973A4D" w:rsidP="0042428C">
      <w:r>
        <w:separator/>
      </w:r>
    </w:p>
  </w:endnote>
  <w:endnote w:type="continuationSeparator" w:id="0">
    <w:p w14:paraId="40549325" w14:textId="77777777" w:rsidR="00973A4D" w:rsidRDefault="00973A4D" w:rsidP="0042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816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03586" w14:textId="1E3636D0" w:rsidR="00B2529A" w:rsidRDefault="00B25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63F16" w14:textId="77777777" w:rsidR="00FB72A8" w:rsidRDefault="00FB7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52F2" w14:textId="77777777" w:rsidR="00973A4D" w:rsidRDefault="00973A4D" w:rsidP="0042428C">
      <w:r>
        <w:separator/>
      </w:r>
    </w:p>
  </w:footnote>
  <w:footnote w:type="continuationSeparator" w:id="0">
    <w:p w14:paraId="29C74D92" w14:textId="77777777" w:rsidR="00973A4D" w:rsidRDefault="00973A4D" w:rsidP="0042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0B1F" w14:textId="733A06FA" w:rsidR="0042428C" w:rsidRPr="0042428C" w:rsidRDefault="0042428C" w:rsidP="0042428C">
    <w:pPr>
      <w:pStyle w:val="Header"/>
      <w:jc w:val="center"/>
      <w:rPr>
        <w:rFonts w:ascii="Arial" w:hAnsi="Arial" w:cs="Arial"/>
        <w:sz w:val="28"/>
        <w:szCs w:val="28"/>
      </w:rPr>
    </w:pPr>
    <w:r w:rsidRPr="0042428C">
      <w:rPr>
        <w:rFonts w:ascii="Arial" w:hAnsi="Arial" w:cs="Arial"/>
        <w:sz w:val="28"/>
        <w:szCs w:val="28"/>
      </w:rPr>
      <w:t>MILFORD HAVEN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819"/>
    <w:multiLevelType w:val="hybridMultilevel"/>
    <w:tmpl w:val="82B043B0"/>
    <w:lvl w:ilvl="0" w:tplc="C508550E">
      <w:start w:val="1"/>
      <w:numFmt w:val="lowerLetter"/>
      <w:lvlText w:val="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617A0"/>
    <w:multiLevelType w:val="hybridMultilevel"/>
    <w:tmpl w:val="C54A5BBA"/>
    <w:lvl w:ilvl="0" w:tplc="F8242D8C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3020C6"/>
    <w:multiLevelType w:val="hybridMultilevel"/>
    <w:tmpl w:val="527A9D10"/>
    <w:lvl w:ilvl="0" w:tplc="69F0BAEA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3D6C"/>
    <w:multiLevelType w:val="hybridMultilevel"/>
    <w:tmpl w:val="D780EAC0"/>
    <w:lvl w:ilvl="0" w:tplc="37203E78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14C44C7"/>
    <w:multiLevelType w:val="hybridMultilevel"/>
    <w:tmpl w:val="7188FB6C"/>
    <w:lvl w:ilvl="0" w:tplc="94AE6BC8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46BBC"/>
    <w:multiLevelType w:val="hybridMultilevel"/>
    <w:tmpl w:val="B040F396"/>
    <w:lvl w:ilvl="0" w:tplc="D3088CF8">
      <w:start w:val="1"/>
      <w:numFmt w:val="lowerLetter"/>
      <w:lvlText w:val="%1)"/>
      <w:lvlJc w:val="left"/>
      <w:pPr>
        <w:ind w:left="324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E6D73BF"/>
    <w:multiLevelType w:val="hybridMultilevel"/>
    <w:tmpl w:val="4A5C1BFC"/>
    <w:lvl w:ilvl="0" w:tplc="B256F966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A451583"/>
    <w:multiLevelType w:val="hybridMultilevel"/>
    <w:tmpl w:val="98D6E28A"/>
    <w:lvl w:ilvl="0" w:tplc="7D2A37BC">
      <w:start w:val="1"/>
      <w:numFmt w:val="lowerLetter"/>
      <w:lvlText w:val="%1)"/>
      <w:lvlJc w:val="left"/>
      <w:pPr>
        <w:ind w:left="396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6F00296B"/>
    <w:multiLevelType w:val="hybridMultilevel"/>
    <w:tmpl w:val="695684C2"/>
    <w:lvl w:ilvl="0" w:tplc="19F8A2A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180741"/>
    <w:multiLevelType w:val="hybridMultilevel"/>
    <w:tmpl w:val="8022F768"/>
    <w:lvl w:ilvl="0" w:tplc="78885404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8477D59"/>
    <w:multiLevelType w:val="hybridMultilevel"/>
    <w:tmpl w:val="B33EF33E"/>
    <w:lvl w:ilvl="0" w:tplc="382C55AA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C046FF9"/>
    <w:multiLevelType w:val="hybridMultilevel"/>
    <w:tmpl w:val="EE3AD346"/>
    <w:lvl w:ilvl="0" w:tplc="9D88184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6B186A"/>
    <w:multiLevelType w:val="hybridMultilevel"/>
    <w:tmpl w:val="B99AE2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8643519">
    <w:abstractNumId w:val="5"/>
  </w:num>
  <w:num w:numId="2" w16cid:durableId="331109110">
    <w:abstractNumId w:val="7"/>
  </w:num>
  <w:num w:numId="3" w16cid:durableId="1148939079">
    <w:abstractNumId w:val="4"/>
  </w:num>
  <w:num w:numId="4" w16cid:durableId="185212393">
    <w:abstractNumId w:val="2"/>
  </w:num>
  <w:num w:numId="5" w16cid:durableId="721755072">
    <w:abstractNumId w:val="11"/>
  </w:num>
  <w:num w:numId="6" w16cid:durableId="1758404312">
    <w:abstractNumId w:val="12"/>
  </w:num>
  <w:num w:numId="7" w16cid:durableId="873814692">
    <w:abstractNumId w:val="8"/>
  </w:num>
  <w:num w:numId="8" w16cid:durableId="648900446">
    <w:abstractNumId w:val="9"/>
  </w:num>
  <w:num w:numId="9" w16cid:durableId="1095981469">
    <w:abstractNumId w:val="3"/>
  </w:num>
  <w:num w:numId="10" w16cid:durableId="186674846">
    <w:abstractNumId w:val="0"/>
  </w:num>
  <w:num w:numId="11" w16cid:durableId="2116559791">
    <w:abstractNumId w:val="10"/>
  </w:num>
  <w:num w:numId="12" w16cid:durableId="379862011">
    <w:abstractNumId w:val="6"/>
  </w:num>
  <w:num w:numId="13" w16cid:durableId="2107384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8C"/>
    <w:rsid w:val="00243896"/>
    <w:rsid w:val="002D08AA"/>
    <w:rsid w:val="003E701B"/>
    <w:rsid w:val="0040617F"/>
    <w:rsid w:val="0042428C"/>
    <w:rsid w:val="00431006"/>
    <w:rsid w:val="00465638"/>
    <w:rsid w:val="004D5487"/>
    <w:rsid w:val="005B74BD"/>
    <w:rsid w:val="005C534E"/>
    <w:rsid w:val="0067707D"/>
    <w:rsid w:val="00765F01"/>
    <w:rsid w:val="007871F0"/>
    <w:rsid w:val="007D7B4D"/>
    <w:rsid w:val="00857775"/>
    <w:rsid w:val="008C60F1"/>
    <w:rsid w:val="009528E5"/>
    <w:rsid w:val="00973A4D"/>
    <w:rsid w:val="00AC0576"/>
    <w:rsid w:val="00B2529A"/>
    <w:rsid w:val="00BE7E1D"/>
    <w:rsid w:val="00CA6723"/>
    <w:rsid w:val="00D37E31"/>
    <w:rsid w:val="00D50C8A"/>
    <w:rsid w:val="00DC5CA9"/>
    <w:rsid w:val="00DE68D3"/>
    <w:rsid w:val="00E309C2"/>
    <w:rsid w:val="00E45BBC"/>
    <w:rsid w:val="00F35045"/>
    <w:rsid w:val="00F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38466D"/>
  <w15:chartTrackingRefBased/>
  <w15:docId w15:val="{0293975F-D1AD-47AF-8F6E-4D1291D9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428C"/>
    <w:pPr>
      <w:jc w:val="center"/>
    </w:pPr>
    <w:rPr>
      <w:rFonts w:ascii="Lucida Casual" w:hAnsi="Lucida Casual"/>
      <w:sz w:val="24"/>
    </w:rPr>
  </w:style>
  <w:style w:type="character" w:customStyle="1" w:styleId="TitleChar">
    <w:name w:val="Title Char"/>
    <w:basedOn w:val="DefaultParagraphFont"/>
    <w:link w:val="Title"/>
    <w:rsid w:val="0042428C"/>
    <w:rPr>
      <w:rFonts w:ascii="Lucida Casual" w:eastAsia="Times New Roman" w:hAnsi="Lucida Casu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4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28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4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8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5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595D-E2E8-4C98-B937-8CCDF9D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fitzgerald</dc:creator>
  <cp:keywords/>
  <dc:description/>
  <cp:lastModifiedBy>Fiona Galliford</cp:lastModifiedBy>
  <cp:revision>6</cp:revision>
  <dcterms:created xsi:type="dcterms:W3CDTF">2022-09-27T09:18:00Z</dcterms:created>
  <dcterms:modified xsi:type="dcterms:W3CDTF">2022-10-12T09:34:00Z</dcterms:modified>
</cp:coreProperties>
</file>